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5F" w:rsidRDefault="007143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саласы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Таным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Ұйымдастырылған оқу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әрекеті қоршаған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ортамен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Лексикалық тақырып: «Құ</w:t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әлемі»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Оқу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әрекетінің тақырыбы: «Үй құстары»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Мақсаты: Балалардың үй құстары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түсініктерін кеңейту.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Тіршілік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ортасын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қоректенуі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мағлұмат беру.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Құстардың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мекені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тоқталу, ұясының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шатыры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үшбұрышты, төмені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тік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төртбұрышты болатындығын, оны ағаш бұтасына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ілетіндігі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мағлұмат беру. Құстардың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орналасуын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бақылау арқылы, кеңі</w:t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ікті бағдарлай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білуін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жетілдіру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Құстарды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жем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шашып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қамқорлауға,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оларды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ұя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жасап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қарсы алуға, ағаштарды сындырмауға, құстарды </w:t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атпау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 тәрбиелеу.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</w:t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зете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мақсаты: Балалардың ұмақ қол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моторикасын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жалпы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қимыл – қ</w:t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ғалыс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белсенділігін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жетілдіру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Сөздік қорын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молайту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байланыстырып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сөйлеу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белсенділігін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арттыру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«Бұ</w:t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қай құс?»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арқылы баланың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қабілеті,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қабілеттілігін,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зейін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тұрақтылығын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Сөздік жұмыс: үй құ</w:t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стары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тауық, әтеш, үйрек, қаз,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балапан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 б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Әдіс – тәсілдері: түсіндіру,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тілдік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жаттығу, мультимедиалық проектор арқылы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бейне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слайдтар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жұмбақ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шешу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«Қандай құстың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</w:t>
      </w:r>
      <w:r w:rsidR="00D73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?» фонематикалық дыбыстық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Дефектологтың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әрекет</w:t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ілдік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қимылдық жаттығу.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Ауыл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маңы саз – саз - саз,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Жайылады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қаз - қаз - қаз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Жем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шашсаң мәз - мәз - мәз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Тоймай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қалса қаз – қаз – қаз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Шашқан дәннің аз – аз – аз.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Шеңбер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бойымен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</w:t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іп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біртіндеп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орындыққа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отырады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7305F" w:rsidRDefault="00714376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7305F">
        <w:rPr>
          <w:rFonts w:ascii="Times New Roman" w:hAnsi="Times New Roman" w:cs="Times New Roman"/>
          <w:color w:val="000000"/>
          <w:sz w:val="28"/>
          <w:szCs w:val="28"/>
          <w:lang w:val="kk-KZ"/>
        </w:rPr>
        <w:t>Гүлім, Айдан өлең айтады.</w:t>
      </w:r>
    </w:p>
    <w:p w:rsidR="00C16A3B" w:rsidRDefault="007143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Қазі</w:t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жылдың қай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мезгілі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Көктемде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айнала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қандай өзгерістерге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ене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бастайды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Көктемде құстар не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істейді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</w:t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жасаймыз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Дала құстарының қандай түрлерін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білесіздер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Дала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құстары қайда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мекендейді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қоректенеді?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Ал,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бү</w:t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ін үй құстары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әңгімелейміз.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</w:t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айтады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үйде қандай құстар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тіршілік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етеді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Мынау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тауық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көлемі жағынан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кішілеу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ү</w:t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толы қауырсын, бас бөлігінде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көзі, тұмсығы,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айдары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бар,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кеуде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бөлігінде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қанаты бар, бірақ көп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биікке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ұша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алмайды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мынау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аяғы,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қыт - қыт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дауыстайды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Мынау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әтеш, оның құрлысы да тауықпен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бірдей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 -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</w:t>
      </w:r>
      <w:proofErr w:type="spellEnd"/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дауыстайды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Мынау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үйрек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кря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кря</w:t>
      </w:r>
      <w:proofErr w:type="spellEnd"/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дауыстайды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Мынау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қаз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өте маңғаз,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</w:t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кря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кря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дауыстайды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Мынау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балапан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өте мамық ә</w:t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жұмсақ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түсі сап -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Үй құстарының адамдарға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тигізер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пайдасы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өте көп,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жұмыртқа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жұмыртқадан түрлі дәмді тағамдар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пісіруге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Үй құстарының сыртқы құрылысына қарап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ажыратып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айтуға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«Қандай құстың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даусы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магнитофон арқылы түрлі құстардың сайраған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дауыстарын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кезектестіре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жібереді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/.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Үй құстарын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адамдар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қамқорлық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жасап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баптап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күтеді, оларға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жем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су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ауласын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тазалайды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Құстардың мамық жүндерін – қауырсын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дейміз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қауырсыннан жастық/көпшік/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жасайды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шынайы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жастықты көрсету.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«Бұл қай құс?»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Үй құстарының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суреттерін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жеке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балаларға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тарату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жоғары төмен, оң - солға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орналастыру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Үй құстарының саңғырығын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егі</w:t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іктерде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тыңайтқыш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ретінде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пайдаланады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 үй құстарын білесіңдер?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Әтеш қалай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дауыстайды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Үй құстарының сыртқы құрлысын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Үй құстары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қоректенеді?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Үй құстарының адамдарға қандай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пайдасы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бар?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Құстың қауырсынынан не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жасайды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Жұмыртқадан не </w:t>
      </w:r>
      <w:proofErr w:type="spellStart"/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ісіруге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Қандай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ойнадық?</w:t>
      </w:r>
      <w:r w:rsidRPr="007143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Бүгінгі оқ</w:t>
      </w:r>
      <w:proofErr w:type="gram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әрекетіне барлығыңда жақсы қатыстыңдар, </w:t>
      </w:r>
      <w:proofErr w:type="spellStart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рахмет</w:t>
      </w:r>
      <w:proofErr w:type="spellEnd"/>
      <w:r w:rsidRPr="00714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14376" w:rsidRPr="00714376" w:rsidRDefault="00714376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лемет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ң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ыздар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!</w:t>
      </w:r>
    </w:p>
    <w:sectPr w:rsidR="00714376" w:rsidRPr="00714376" w:rsidSect="007143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4376"/>
    <w:rsid w:val="00714376"/>
    <w:rsid w:val="00C16A3B"/>
    <w:rsid w:val="00D7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2721</Characters>
  <Application>Microsoft Office Word</Application>
  <DocSecurity>0</DocSecurity>
  <Lines>22</Lines>
  <Paragraphs>6</Paragraphs>
  <ScaleCrop>false</ScaleCrop>
  <Company>Microsoft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Alim-Janar</dc:creator>
  <cp:keywords/>
  <dc:description/>
  <cp:lastModifiedBy>Alim-Janar</cp:lastModifiedBy>
  <cp:revision>5</cp:revision>
  <dcterms:created xsi:type="dcterms:W3CDTF">2017-04-23T12:11:00Z</dcterms:created>
  <dcterms:modified xsi:type="dcterms:W3CDTF">2017-04-23T12:21:00Z</dcterms:modified>
</cp:coreProperties>
</file>